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様式</w:t>
      </w:r>
      <w:r w:rsidRPr="0001119B">
        <w:rPr>
          <w:rFonts w:ascii="Century" w:eastAsia="ＭＳ 明朝" w:hAnsi="Century" w:cs="Times New Roman" w:hint="eastAsia"/>
          <w:sz w:val="18"/>
          <w:szCs w:val="18"/>
        </w:rPr>
        <w:t>C</w:t>
      </w:r>
      <w:r w:rsidRPr="0001119B">
        <w:rPr>
          <w:rFonts w:ascii="Century" w:eastAsia="ＭＳ 明朝" w:hAnsi="Century" w:cs="Times New Roman" w:hint="eastAsia"/>
          <w:sz w:val="18"/>
          <w:szCs w:val="18"/>
        </w:rPr>
        <w:t xml:space="preserve">　　　　　　　　</w:t>
      </w:r>
    </w:p>
    <w:p w:rsidR="0001119B" w:rsidRPr="0001119B" w:rsidRDefault="0001119B" w:rsidP="0001119B">
      <w:pPr>
        <w:jc w:val="center"/>
        <w:rPr>
          <w:rFonts w:ascii="Century" w:eastAsia="ＭＳ 明朝" w:hAnsi="Century" w:cs="Times New Roman"/>
          <w:sz w:val="16"/>
          <w:szCs w:val="24"/>
        </w:rPr>
      </w:pPr>
      <w:bookmarkStart w:id="0" w:name="_GoBack"/>
      <w:r w:rsidRPr="0001119B">
        <w:rPr>
          <w:rFonts w:ascii="Century" w:eastAsia="ＭＳ 明朝" w:hAnsi="Century" w:cs="Times New Roman" w:hint="eastAsia"/>
          <w:sz w:val="20"/>
          <w:szCs w:val="20"/>
        </w:rPr>
        <w:t>特定工場新設（変更）届出及び実施制限期間の短縮申請書</w:t>
      </w:r>
      <w:r w:rsidRPr="0001119B">
        <w:rPr>
          <w:rFonts w:ascii="Century" w:eastAsia="ＭＳ 明朝" w:hAnsi="Century" w:cs="Times New Roman" w:hint="eastAsia"/>
          <w:sz w:val="16"/>
          <w:szCs w:val="24"/>
        </w:rPr>
        <w:t>（指定地区用）</w:t>
      </w:r>
    </w:p>
    <w:bookmarkEnd w:id="0"/>
    <w:p w:rsidR="0001119B" w:rsidRPr="0001119B" w:rsidRDefault="0001119B" w:rsidP="0001119B">
      <w:pPr>
        <w:wordWrap w:val="0"/>
        <w:jc w:val="right"/>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年　　月　　日</w:t>
      </w:r>
      <w:r>
        <w:rPr>
          <w:rFonts w:ascii="Century" w:eastAsia="ＭＳ 明朝" w:hAnsi="Century" w:cs="Times New Roman" w:hint="eastAsia"/>
          <w:sz w:val="16"/>
          <w:szCs w:val="24"/>
        </w:rPr>
        <w:t xml:space="preserve">　　</w:t>
      </w:r>
    </w:p>
    <w:p w:rsidR="0001119B" w:rsidRPr="0001119B" w:rsidRDefault="0001119B" w:rsidP="0001119B">
      <w:pPr>
        <w:rPr>
          <w:rFonts w:ascii="Century" w:eastAsia="ＭＳ 明朝" w:hAnsi="Century" w:cs="Times New Roman"/>
          <w:sz w:val="16"/>
          <w:szCs w:val="24"/>
        </w:rPr>
      </w:pPr>
      <w:r w:rsidRPr="0001119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896" behindDoc="0" locked="0" layoutInCell="1" allowOverlap="1" wp14:anchorId="6E0C12CD" wp14:editId="603A3B7B">
                <wp:simplePos x="0" y="0"/>
                <wp:positionH relativeFrom="column">
                  <wp:posOffset>4371340</wp:posOffset>
                </wp:positionH>
                <wp:positionV relativeFrom="paragraph">
                  <wp:posOffset>146685</wp:posOffset>
                </wp:positionV>
                <wp:extent cx="1704975" cy="556895"/>
                <wp:effectExtent l="9525" t="5715" r="9525" b="889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568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2B901" id="AutoShape 2" o:spid="_x0000_s1026" type="#_x0000_t185" style="position:absolute;left:0;text-align:left;margin-left:344.2pt;margin-top:11.55pt;width:134.25pt;height:43.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">
                <v:textbox inset="5.85pt,.7pt,5.85pt,.7pt"/>
              </v:shape>
            </w:pict>
          </mc:Fallback>
        </mc:AlternateContent>
      </w:r>
      <w:r w:rsidRPr="0001119B">
        <w:rPr>
          <w:rFonts w:ascii="Century" w:eastAsia="ＭＳ 明朝" w:hAnsi="Century" w:cs="Times New Roman" w:hint="eastAsia"/>
          <w:sz w:val="16"/>
          <w:szCs w:val="24"/>
        </w:rPr>
        <w:t xml:space="preserve">　　　　　　　　　　　　　　　　　　　　殿</w:t>
      </w:r>
    </w:p>
    <w:p w:rsidR="0001119B" w:rsidRPr="0001119B" w:rsidRDefault="0001119B" w:rsidP="0001119B">
      <w:pPr>
        <w:ind w:left="6400" w:hangingChars="4000" w:hanging="6400"/>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氏名又は名称及び住所並びに法</w:t>
      </w:r>
      <w:r w:rsidR="00730EDA">
        <w:rPr>
          <w:rFonts w:ascii="Century" w:eastAsia="ＭＳ 明朝" w:hAnsi="Century" w:cs="Times New Roman" w:hint="eastAsia"/>
          <w:sz w:val="16"/>
          <w:szCs w:val="24"/>
        </w:rPr>
        <w:t>人</w:t>
      </w:r>
    </w:p>
    <w:p w:rsidR="0001119B" w:rsidRPr="0001119B" w:rsidRDefault="0001119B" w:rsidP="0001119B">
      <w:pPr>
        <w:jc w:val="left"/>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届出者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00730EDA">
        <w:rPr>
          <w:rFonts w:ascii="Century" w:eastAsia="ＭＳ 明朝" w:hAnsi="Century" w:cs="Times New Roman" w:hint="eastAsia"/>
          <w:sz w:val="16"/>
          <w:szCs w:val="24"/>
        </w:rPr>
        <w:t xml:space="preserve">　　　　　　　　　　　</w:t>
      </w:r>
    </w:p>
    <w:p w:rsidR="0001119B" w:rsidRPr="0001119B" w:rsidRDefault="0001119B" w:rsidP="0001119B">
      <w:pPr>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にあってはその代表者の氏名</w:t>
      </w:r>
    </w:p>
    <w:p w:rsidR="0001119B" w:rsidRPr="0001119B" w:rsidRDefault="0001119B" w:rsidP="0001119B">
      <w:pPr>
        <w:wordWrap w:val="0"/>
        <w:ind w:left="3040" w:hangingChars="1900" w:hanging="3040"/>
        <w:jc w:val="right"/>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（担当者）　電話（　　　　）（　</w:t>
      </w: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　　　　　番</w:t>
      </w:r>
      <w:r>
        <w:rPr>
          <w:rFonts w:ascii="Century" w:eastAsia="ＭＳ 明朝" w:hAnsi="Century" w:cs="Times New Roman" w:hint="eastAsia"/>
          <w:sz w:val="16"/>
          <w:szCs w:val="24"/>
        </w:rPr>
        <w:t xml:space="preserve">　　　</w:t>
      </w:r>
    </w:p>
    <w:p w:rsidR="0001119B" w:rsidRPr="0001119B" w:rsidRDefault="0001119B" w:rsidP="0001119B">
      <w:pPr>
        <w:rPr>
          <w:rFonts w:ascii="Century" w:eastAsia="ＭＳ 明朝" w:hAnsi="Century" w:cs="Times New Roman"/>
          <w:sz w:val="16"/>
          <w:szCs w:val="24"/>
        </w:rPr>
      </w:pPr>
      <w:r w:rsidRPr="0001119B">
        <w:rPr>
          <w:rFonts w:ascii="Century" w:eastAsia="ＭＳ 明朝" w:hAnsi="Century" w:cs="Times New Roman" w:hint="eastAsia"/>
          <w:sz w:val="20"/>
          <w:szCs w:val="20"/>
        </w:rPr>
        <w:t xml:space="preserve">　工場立地法第</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項（第</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項，第</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項、工場立地の調査等に関する法律の一部を改正する法律（昭和</w:t>
      </w:r>
      <w:r w:rsidRPr="0001119B">
        <w:rPr>
          <w:rFonts w:ascii="Century" w:eastAsia="ＭＳ 明朝" w:hAnsi="Century" w:cs="Times New Roman" w:hint="eastAsia"/>
          <w:sz w:val="20"/>
          <w:szCs w:val="20"/>
        </w:rPr>
        <w:t>48</w:t>
      </w:r>
      <w:r w:rsidRPr="0001119B">
        <w:rPr>
          <w:rFonts w:ascii="Century" w:eastAsia="ＭＳ 明朝" w:hAnsi="Century" w:cs="Times New Roman" w:hint="eastAsia"/>
          <w:sz w:val="20"/>
          <w:szCs w:val="20"/>
        </w:rPr>
        <w:t>年法律第</w:t>
      </w:r>
      <w:r w:rsidRPr="0001119B">
        <w:rPr>
          <w:rFonts w:ascii="Century" w:eastAsia="ＭＳ 明朝" w:hAnsi="Century" w:cs="Times New Roman" w:hint="eastAsia"/>
          <w:sz w:val="20"/>
          <w:szCs w:val="20"/>
        </w:rPr>
        <w:t>108</w:t>
      </w:r>
      <w:r w:rsidRPr="0001119B">
        <w:rPr>
          <w:rFonts w:ascii="Century" w:eastAsia="ＭＳ 明朝" w:hAnsi="Century" w:cs="Times New Roman" w:hint="eastAsia"/>
          <w:sz w:val="20"/>
          <w:szCs w:val="20"/>
        </w:rPr>
        <w:t>号。以下「一部改正法」という。）附則第</w:t>
      </w:r>
      <w:r w:rsidRPr="0001119B">
        <w:rPr>
          <w:rFonts w:ascii="Century" w:eastAsia="ＭＳ 明朝" w:hAnsi="Century" w:cs="Times New Roman" w:hint="eastAsia"/>
          <w:sz w:val="20"/>
          <w:szCs w:val="20"/>
        </w:rPr>
        <w:t>3</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項）の規定により、特定工場の新設</w:t>
      </w:r>
      <w:r w:rsidRPr="0001119B">
        <w:rPr>
          <w:rFonts w:ascii="Century" w:eastAsia="ＭＳ 明朝" w:hAnsi="Century" w:cs="Times New Roman" w:hint="eastAsia"/>
          <w:sz w:val="20"/>
          <w:szCs w:val="20"/>
        </w:rPr>
        <w:t>(</w:t>
      </w:r>
      <w:r w:rsidRPr="0001119B">
        <w:rPr>
          <w:rFonts w:ascii="Century" w:eastAsia="ＭＳ 明朝" w:hAnsi="Century" w:cs="Times New Roman" w:hint="eastAsia"/>
          <w:sz w:val="20"/>
          <w:szCs w:val="20"/>
        </w:rPr>
        <w:t>変更</w:t>
      </w:r>
      <w:r w:rsidRPr="0001119B">
        <w:rPr>
          <w:rFonts w:ascii="Century" w:eastAsia="ＭＳ 明朝" w:hAnsi="Century" w:cs="Times New Roman" w:hint="eastAsia"/>
          <w:sz w:val="20"/>
          <w:szCs w:val="20"/>
        </w:rPr>
        <w:t>)</w:t>
      </w:r>
      <w:r w:rsidRPr="0001119B">
        <w:rPr>
          <w:rFonts w:ascii="Century" w:eastAsia="ＭＳ 明朝" w:hAnsi="Century" w:cs="Times New Roman" w:hint="eastAsia"/>
          <w:sz w:val="20"/>
          <w:szCs w:val="20"/>
        </w:rPr>
        <w:t>について、次のとおり届け出るとともに工場立地法第</w:t>
      </w:r>
      <w:r w:rsidRPr="0001119B">
        <w:rPr>
          <w:rFonts w:ascii="Century" w:eastAsia="ＭＳ 明朝" w:hAnsi="Century" w:cs="Times New Roman" w:hint="eastAsia"/>
          <w:sz w:val="20"/>
          <w:szCs w:val="20"/>
        </w:rPr>
        <w:t>11</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項の期間の短縮方を申請します。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3544"/>
        <w:gridCol w:w="1417"/>
        <w:gridCol w:w="425"/>
        <w:gridCol w:w="1572"/>
        <w:gridCol w:w="1689"/>
        <w:gridCol w:w="111"/>
        <w:gridCol w:w="1306"/>
      </w:tblGrid>
      <w:tr w:rsidR="0001119B" w:rsidRPr="0001119B" w:rsidTr="0001119B">
        <w:trPr>
          <w:cantSplit/>
          <w:trHeight w:val="222"/>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w:t>
            </w:r>
          </w:p>
        </w:tc>
        <w:tc>
          <w:tcPr>
            <w:tcW w:w="10064" w:type="dxa"/>
            <w:gridSpan w:val="7"/>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特定工場の設置場所</w:t>
            </w:r>
          </w:p>
        </w:tc>
      </w:tr>
      <w:tr w:rsidR="0001119B" w:rsidRPr="0001119B" w:rsidTr="0001119B">
        <w:trPr>
          <w:cantSplit/>
          <w:trHeight w:val="435"/>
        </w:trPr>
        <w:tc>
          <w:tcPr>
            <w:tcW w:w="284" w:type="dxa"/>
          </w:tcPr>
          <w:p w:rsidR="0001119B" w:rsidRPr="0001119B" w:rsidRDefault="0001119B" w:rsidP="0001119B">
            <w:pPr>
              <w:jc w:val="center"/>
              <w:rPr>
                <w:rFonts w:ascii="Century" w:eastAsia="ＭＳ 明朝" w:hAnsi="Century" w:cs="Times New Roman"/>
                <w:sz w:val="18"/>
                <w:szCs w:val="18"/>
              </w:rPr>
            </w:pPr>
          </w:p>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2</w:t>
            </w:r>
          </w:p>
        </w:tc>
        <w:tc>
          <w:tcPr>
            <w:tcW w:w="5386" w:type="dxa"/>
            <w:gridSpan w:val="3"/>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特定工場における製品</w:t>
            </w: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加工修理業に属するものにあっては加工修理の内容、電気供給業、ガス供給業又は熱供給業に属するものにあっては特定工場の種類</w:t>
            </w:r>
            <w:r w:rsidRPr="0001119B">
              <w:rPr>
                <w:rFonts w:ascii="Century" w:eastAsia="ＭＳ 明朝" w:hAnsi="Century" w:cs="Times New Roman" w:hint="eastAsia"/>
                <w:sz w:val="18"/>
                <w:szCs w:val="18"/>
              </w:rPr>
              <w:t>)</w:t>
            </w:r>
          </w:p>
        </w:tc>
        <w:tc>
          <w:tcPr>
            <w:tcW w:w="4678" w:type="dxa"/>
            <w:gridSpan w:val="4"/>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420"/>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3</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特定工場の敷地面積</w:t>
            </w:r>
          </w:p>
        </w:tc>
        <w:tc>
          <w:tcPr>
            <w:tcW w:w="1417" w:type="dxa"/>
          </w:tcPr>
          <w:p w:rsidR="0001119B" w:rsidRPr="0001119B" w:rsidRDefault="0001119B" w:rsidP="0001119B">
            <w:pPr>
              <w:jc w:val="right"/>
              <w:rPr>
                <w:rFonts w:ascii="Century" w:eastAsia="ＭＳ 明朝" w:hAnsi="Century" w:cs="Times New Roman"/>
                <w:sz w:val="18"/>
                <w:szCs w:val="18"/>
              </w:rPr>
            </w:pPr>
            <w:r w:rsidRPr="0001119B">
              <w:rPr>
                <w:rFonts w:ascii="Century" w:eastAsia="ＭＳ 明朝" w:hAnsi="Century" w:cs="Times New Roman" w:hint="eastAsia"/>
                <w:sz w:val="18"/>
                <w:szCs w:val="18"/>
              </w:rPr>
              <w:t xml:space="preserve">　　　　　㎡</w:t>
            </w:r>
          </w:p>
        </w:tc>
        <w:tc>
          <w:tcPr>
            <w:tcW w:w="425" w:type="dxa"/>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9</w:t>
            </w:r>
          </w:p>
        </w:tc>
        <w:tc>
          <w:tcPr>
            <w:tcW w:w="3261"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特定工場における大気に係る汚染物質の最大排出予定量</w:t>
            </w:r>
          </w:p>
        </w:tc>
        <w:tc>
          <w:tcPr>
            <w:tcW w:w="1417" w:type="dxa"/>
            <w:gridSpan w:val="2"/>
          </w:tcPr>
          <w:p w:rsidR="0001119B" w:rsidRPr="0001119B" w:rsidRDefault="0001119B" w:rsidP="0001119B">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5</w:t>
            </w:r>
            <w:r w:rsidRPr="0001119B">
              <w:rPr>
                <w:rFonts w:ascii="Century" w:eastAsia="ＭＳ 明朝" w:hAnsi="Century" w:cs="Times New Roman" w:hint="eastAsia"/>
                <w:sz w:val="18"/>
                <w:szCs w:val="18"/>
              </w:rPr>
              <w:t>のとおり</w:t>
            </w:r>
          </w:p>
        </w:tc>
      </w:tr>
      <w:tr w:rsidR="0001119B" w:rsidRPr="0001119B" w:rsidTr="0001119B">
        <w:trPr>
          <w:cantSplit/>
          <w:trHeight w:val="405"/>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4</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特定工場の建築面積</w:t>
            </w:r>
          </w:p>
        </w:tc>
        <w:tc>
          <w:tcPr>
            <w:tcW w:w="1417" w:type="dxa"/>
          </w:tcPr>
          <w:p w:rsidR="0001119B" w:rsidRPr="0001119B" w:rsidRDefault="0001119B" w:rsidP="0001119B">
            <w:pPr>
              <w:jc w:val="right"/>
              <w:rPr>
                <w:rFonts w:ascii="Century" w:eastAsia="ＭＳ 明朝" w:hAnsi="Century" w:cs="Times New Roman"/>
                <w:sz w:val="18"/>
                <w:szCs w:val="18"/>
              </w:rPr>
            </w:pPr>
            <w:r w:rsidRPr="0001119B">
              <w:rPr>
                <w:rFonts w:ascii="Century" w:eastAsia="ＭＳ 明朝" w:hAnsi="Century" w:cs="Times New Roman" w:hint="eastAsia"/>
                <w:sz w:val="18"/>
                <w:szCs w:val="18"/>
              </w:rPr>
              <w:t>㎡</w:t>
            </w:r>
          </w:p>
        </w:tc>
        <w:tc>
          <w:tcPr>
            <w:tcW w:w="425" w:type="dxa"/>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10</w:t>
            </w:r>
          </w:p>
        </w:tc>
        <w:tc>
          <w:tcPr>
            <w:tcW w:w="3261"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特定工場における水質に係る汚染物質の最大排出予定量</w:t>
            </w:r>
          </w:p>
        </w:tc>
        <w:tc>
          <w:tcPr>
            <w:tcW w:w="1417" w:type="dxa"/>
            <w:gridSpan w:val="2"/>
          </w:tcPr>
          <w:p w:rsidR="0001119B" w:rsidRPr="0001119B" w:rsidRDefault="0001119B" w:rsidP="0001119B">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6</w:t>
            </w:r>
            <w:r w:rsidRPr="0001119B">
              <w:rPr>
                <w:rFonts w:ascii="Century" w:eastAsia="ＭＳ 明朝" w:hAnsi="Century" w:cs="Times New Roman" w:hint="eastAsia"/>
                <w:sz w:val="18"/>
                <w:szCs w:val="18"/>
              </w:rPr>
              <w:t>のとおり</w:t>
            </w:r>
          </w:p>
        </w:tc>
      </w:tr>
      <w:tr w:rsidR="0001119B" w:rsidRPr="0001119B" w:rsidTr="0001119B">
        <w:trPr>
          <w:cantSplit/>
          <w:trHeight w:val="435"/>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5</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特定工場における生産施設の面積</w:t>
            </w:r>
          </w:p>
        </w:tc>
        <w:tc>
          <w:tcPr>
            <w:tcW w:w="1417" w:type="dxa"/>
          </w:tcPr>
          <w:p w:rsidR="0001119B" w:rsidRPr="0001119B" w:rsidRDefault="0001119B" w:rsidP="0001119B">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1</w:t>
            </w:r>
            <w:r w:rsidRPr="0001119B">
              <w:rPr>
                <w:rFonts w:ascii="Century" w:eastAsia="ＭＳ 明朝" w:hAnsi="Century" w:cs="Times New Roman" w:hint="eastAsia"/>
                <w:sz w:val="18"/>
                <w:szCs w:val="18"/>
              </w:rPr>
              <w:t>のとおり</w:t>
            </w:r>
          </w:p>
        </w:tc>
        <w:tc>
          <w:tcPr>
            <w:tcW w:w="425" w:type="dxa"/>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11</w:t>
            </w:r>
          </w:p>
        </w:tc>
        <w:tc>
          <w:tcPr>
            <w:tcW w:w="3261"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燃料及び原材料の使用に関する計画</w:t>
            </w:r>
          </w:p>
        </w:tc>
        <w:tc>
          <w:tcPr>
            <w:tcW w:w="1417" w:type="dxa"/>
            <w:gridSpan w:val="2"/>
          </w:tcPr>
          <w:p w:rsidR="0001119B" w:rsidRPr="0001119B" w:rsidRDefault="0001119B" w:rsidP="0001119B">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7</w:t>
            </w:r>
            <w:r w:rsidRPr="0001119B">
              <w:rPr>
                <w:rFonts w:ascii="Century" w:eastAsia="ＭＳ 明朝" w:hAnsi="Century" w:cs="Times New Roman" w:hint="eastAsia"/>
                <w:sz w:val="18"/>
                <w:szCs w:val="18"/>
              </w:rPr>
              <w:t>のとおり</w:t>
            </w:r>
          </w:p>
        </w:tc>
      </w:tr>
      <w:tr w:rsidR="0001119B" w:rsidRPr="0001119B" w:rsidTr="0001119B">
        <w:trPr>
          <w:cantSplit/>
          <w:trHeight w:val="420"/>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6</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特定工場における緑地及び環境施設の面積及び配置</w:t>
            </w:r>
          </w:p>
        </w:tc>
        <w:tc>
          <w:tcPr>
            <w:tcW w:w="1417" w:type="dxa"/>
          </w:tcPr>
          <w:p w:rsidR="0001119B" w:rsidRPr="0001119B" w:rsidRDefault="0001119B" w:rsidP="0001119B">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2</w:t>
            </w:r>
            <w:r w:rsidRPr="0001119B">
              <w:rPr>
                <w:rFonts w:ascii="Century" w:eastAsia="ＭＳ 明朝" w:hAnsi="Century" w:cs="Times New Roman" w:hint="eastAsia"/>
                <w:sz w:val="18"/>
                <w:szCs w:val="18"/>
              </w:rPr>
              <w:t>のとおり</w:t>
            </w:r>
          </w:p>
        </w:tc>
        <w:tc>
          <w:tcPr>
            <w:tcW w:w="425" w:type="dxa"/>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12</w:t>
            </w:r>
          </w:p>
        </w:tc>
        <w:tc>
          <w:tcPr>
            <w:tcW w:w="3261"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公害防止施設の設置その他の措置</w:t>
            </w:r>
          </w:p>
        </w:tc>
        <w:tc>
          <w:tcPr>
            <w:tcW w:w="1417" w:type="dxa"/>
            <w:gridSpan w:val="2"/>
          </w:tcPr>
          <w:p w:rsidR="0001119B" w:rsidRPr="0001119B" w:rsidRDefault="0001119B" w:rsidP="0001119B">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8</w:t>
            </w:r>
            <w:r w:rsidRPr="0001119B">
              <w:rPr>
                <w:rFonts w:ascii="Century" w:eastAsia="ＭＳ 明朝" w:hAnsi="Century" w:cs="Times New Roman" w:hint="eastAsia"/>
                <w:sz w:val="18"/>
                <w:szCs w:val="18"/>
              </w:rPr>
              <w:t>のとおり</w:t>
            </w:r>
          </w:p>
        </w:tc>
      </w:tr>
      <w:tr w:rsidR="0001119B" w:rsidRPr="0001119B" w:rsidTr="0001119B">
        <w:trPr>
          <w:cantSplit/>
          <w:trHeight w:val="420"/>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7</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工業団地の面積並びに工業団地共通施設の面積及び工業団地の環境施設の配置</w:t>
            </w:r>
          </w:p>
        </w:tc>
        <w:tc>
          <w:tcPr>
            <w:tcW w:w="1417" w:type="dxa"/>
            <w:tcBorders>
              <w:bottom w:val="nil"/>
            </w:tcBorders>
          </w:tcPr>
          <w:p w:rsidR="0001119B" w:rsidRPr="0001119B" w:rsidRDefault="0001119B" w:rsidP="0001119B">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3</w:t>
            </w:r>
            <w:r w:rsidRPr="0001119B">
              <w:rPr>
                <w:rFonts w:ascii="Century" w:eastAsia="ＭＳ 明朝" w:hAnsi="Century" w:cs="Times New Roman" w:hint="eastAsia"/>
                <w:sz w:val="18"/>
                <w:szCs w:val="18"/>
              </w:rPr>
              <w:t>のとおり</w:t>
            </w:r>
          </w:p>
        </w:tc>
        <w:tc>
          <w:tcPr>
            <w:tcW w:w="425" w:type="dxa"/>
            <w:tcBorders>
              <w:bottom w:val="nil"/>
            </w:tcBorders>
          </w:tcPr>
          <w:p w:rsidR="0001119B" w:rsidRPr="0001119B" w:rsidRDefault="0001119B" w:rsidP="0001119B">
            <w:pPr>
              <w:ind w:rightChars="-42" w:right="-88"/>
              <w:jc w:val="center"/>
              <w:rPr>
                <w:rFonts w:ascii="Century" w:eastAsia="ＭＳ 明朝" w:hAnsi="Century" w:cs="Times New Roman"/>
                <w:sz w:val="18"/>
                <w:szCs w:val="18"/>
              </w:rPr>
            </w:pPr>
          </w:p>
        </w:tc>
        <w:tc>
          <w:tcPr>
            <w:tcW w:w="1572" w:type="dxa"/>
            <w:vMerge w:val="restart"/>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特定工場の新設</w:t>
            </w: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変更</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のための工事の開始の</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予定日</w:t>
            </w:r>
          </w:p>
        </w:tc>
        <w:tc>
          <w:tcPr>
            <w:tcW w:w="1800"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kern w:val="0"/>
                <w:sz w:val="18"/>
                <w:szCs w:val="18"/>
              </w:rPr>
              <w:t xml:space="preserve">  </w:t>
            </w:r>
            <w:r w:rsidRPr="0001119B">
              <w:rPr>
                <w:rFonts w:ascii="Century" w:eastAsia="ＭＳ 明朝" w:hAnsi="Century" w:cs="Times New Roman" w:hint="eastAsia"/>
                <w:spacing w:val="40"/>
                <w:kern w:val="0"/>
                <w:sz w:val="18"/>
                <w:szCs w:val="18"/>
                <w:fitText w:val="1220" w:id="1811131912"/>
              </w:rPr>
              <w:t>造成工事</w:t>
            </w:r>
            <w:r w:rsidRPr="0001119B">
              <w:rPr>
                <w:rFonts w:ascii="Century" w:eastAsia="ＭＳ 明朝" w:hAnsi="Century" w:cs="Times New Roman" w:hint="eastAsia"/>
                <w:kern w:val="0"/>
                <w:sz w:val="18"/>
                <w:szCs w:val="18"/>
                <w:fitText w:val="1220" w:id="1811131912"/>
              </w:rPr>
              <w:t>等</w:t>
            </w:r>
          </w:p>
        </w:tc>
        <w:tc>
          <w:tcPr>
            <w:tcW w:w="1306" w:type="dxa"/>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643"/>
        </w:trPr>
        <w:tc>
          <w:tcPr>
            <w:tcW w:w="284" w:type="dxa"/>
          </w:tcPr>
          <w:p w:rsidR="0001119B" w:rsidRPr="0001119B" w:rsidRDefault="0001119B" w:rsidP="0001119B">
            <w:pPr>
              <w:jc w:val="center"/>
              <w:rPr>
                <w:rFonts w:ascii="Century" w:eastAsia="ＭＳ 明朝" w:hAnsi="Century" w:cs="Times New Roman"/>
                <w:sz w:val="18"/>
                <w:szCs w:val="18"/>
              </w:rPr>
            </w:pPr>
          </w:p>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8</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隣接緑地等の面積及び配置並びに負担総額及び届出者が負担する費用</w:t>
            </w:r>
          </w:p>
        </w:tc>
        <w:tc>
          <w:tcPr>
            <w:tcW w:w="1417" w:type="dxa"/>
          </w:tcPr>
          <w:p w:rsidR="0001119B" w:rsidRPr="0001119B" w:rsidRDefault="0001119B" w:rsidP="0001119B">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4</w:t>
            </w:r>
            <w:r w:rsidRPr="0001119B">
              <w:rPr>
                <w:rFonts w:ascii="Century" w:eastAsia="ＭＳ 明朝" w:hAnsi="Century" w:cs="Times New Roman" w:hint="eastAsia"/>
                <w:sz w:val="18"/>
                <w:szCs w:val="18"/>
              </w:rPr>
              <w:t>のとおり</w:t>
            </w:r>
          </w:p>
        </w:tc>
        <w:tc>
          <w:tcPr>
            <w:tcW w:w="425" w:type="dxa"/>
            <w:tcBorders>
              <w:top w:val="nil"/>
            </w:tcBorders>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13</w:t>
            </w:r>
          </w:p>
        </w:tc>
        <w:tc>
          <w:tcPr>
            <w:tcW w:w="1572" w:type="dxa"/>
            <w:vMerge/>
            <w:tcBorders>
              <w:bottom w:val="nil"/>
            </w:tcBorders>
          </w:tcPr>
          <w:p w:rsidR="0001119B" w:rsidRPr="0001119B" w:rsidRDefault="0001119B" w:rsidP="0001119B">
            <w:pPr>
              <w:rPr>
                <w:rFonts w:ascii="Century" w:eastAsia="ＭＳ 明朝" w:hAnsi="Century" w:cs="Times New Roman"/>
                <w:sz w:val="18"/>
                <w:szCs w:val="18"/>
              </w:rPr>
            </w:pPr>
          </w:p>
        </w:tc>
        <w:tc>
          <w:tcPr>
            <w:tcW w:w="1800"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施設の設置工事</w:t>
            </w:r>
          </w:p>
        </w:tc>
        <w:tc>
          <w:tcPr>
            <w:tcW w:w="1306" w:type="dxa"/>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151"/>
        </w:trPr>
        <w:tc>
          <w:tcPr>
            <w:tcW w:w="5245" w:type="dxa"/>
            <w:gridSpan w:val="3"/>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整</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理</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番</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号</w:t>
            </w:r>
          </w:p>
        </w:tc>
        <w:tc>
          <w:tcPr>
            <w:tcW w:w="425" w:type="dxa"/>
            <w:vMerge w:val="restart"/>
            <w:tcBorders>
              <w:bottom w:val="nil"/>
            </w:tcBorders>
          </w:tcPr>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r w:rsidRPr="0001119B">
              <w:rPr>
                <w:rFonts w:ascii="Century" w:eastAsia="ＭＳ 明朝" w:hAnsi="Century" w:cs="Times New Roman" w:hint="eastAsia"/>
                <w:sz w:val="18"/>
                <w:szCs w:val="18"/>
              </w:rPr>
              <w:t>※</w:t>
            </w: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r w:rsidRPr="0001119B">
              <w:rPr>
                <w:rFonts w:ascii="Century" w:eastAsia="ＭＳ 明朝" w:hAnsi="Century" w:cs="Times New Roman" w:hint="eastAsia"/>
                <w:sz w:val="18"/>
                <w:szCs w:val="18"/>
              </w:rPr>
              <w:t>備</w:t>
            </w: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r w:rsidRPr="0001119B">
              <w:rPr>
                <w:rFonts w:ascii="Century" w:eastAsia="ＭＳ 明朝" w:hAnsi="Century" w:cs="Times New Roman" w:hint="eastAsia"/>
                <w:sz w:val="18"/>
                <w:szCs w:val="18"/>
              </w:rPr>
              <w:t>考</w:t>
            </w:r>
          </w:p>
        </w:tc>
        <w:tc>
          <w:tcPr>
            <w:tcW w:w="4678" w:type="dxa"/>
            <w:gridSpan w:val="4"/>
            <w:vMerge w:val="restart"/>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128"/>
        </w:trPr>
        <w:tc>
          <w:tcPr>
            <w:tcW w:w="5245" w:type="dxa"/>
            <w:gridSpan w:val="3"/>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pacing w:val="32"/>
                <w:kern w:val="0"/>
                <w:sz w:val="18"/>
                <w:szCs w:val="18"/>
                <w:fitText w:val="1155" w:id="1811131913"/>
              </w:rPr>
              <w:t>受理年月</w:t>
            </w:r>
            <w:r w:rsidRPr="0001119B">
              <w:rPr>
                <w:rFonts w:ascii="Century" w:eastAsia="ＭＳ 明朝" w:hAnsi="Century" w:cs="Times New Roman" w:hint="eastAsia"/>
                <w:kern w:val="0"/>
                <w:sz w:val="18"/>
                <w:szCs w:val="18"/>
                <w:fitText w:val="1155" w:id="1811131913"/>
              </w:rPr>
              <w:t>日</w:t>
            </w:r>
          </w:p>
        </w:tc>
        <w:tc>
          <w:tcPr>
            <w:tcW w:w="425" w:type="dxa"/>
            <w:vMerge/>
            <w:tcBorders>
              <w:bottom w:val="nil"/>
            </w:tcBorders>
          </w:tcPr>
          <w:p w:rsidR="0001119B" w:rsidRPr="0001119B" w:rsidRDefault="0001119B" w:rsidP="0001119B">
            <w:pPr>
              <w:rPr>
                <w:rFonts w:ascii="Century" w:eastAsia="ＭＳ 明朝" w:hAnsi="Century" w:cs="Times New Roman"/>
                <w:sz w:val="18"/>
                <w:szCs w:val="18"/>
              </w:rPr>
            </w:pPr>
          </w:p>
        </w:tc>
        <w:tc>
          <w:tcPr>
            <w:tcW w:w="4678" w:type="dxa"/>
            <w:gridSpan w:val="4"/>
            <w:vMerge/>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1394"/>
        </w:trPr>
        <w:tc>
          <w:tcPr>
            <w:tcW w:w="284" w:type="dxa"/>
            <w:tcBorders>
              <w:bottom w:val="single" w:sz="4" w:space="0" w:color="auto"/>
            </w:tcBorders>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w:t>
            </w: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審</w:t>
            </w: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査</w:t>
            </w: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結</w:t>
            </w: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果</w:t>
            </w:r>
          </w:p>
        </w:tc>
        <w:tc>
          <w:tcPr>
            <w:tcW w:w="4961" w:type="dxa"/>
            <w:gridSpan w:val="2"/>
            <w:tcBorders>
              <w:bottom w:val="single" w:sz="4" w:space="0" w:color="auto"/>
            </w:tcBorders>
          </w:tcPr>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rPr>
                <w:rFonts w:ascii="Century" w:eastAsia="ＭＳ 明朝" w:hAnsi="Century" w:cs="Times New Roman"/>
                <w:sz w:val="18"/>
                <w:szCs w:val="18"/>
              </w:rPr>
            </w:pPr>
          </w:p>
        </w:tc>
        <w:tc>
          <w:tcPr>
            <w:tcW w:w="425" w:type="dxa"/>
            <w:vMerge/>
            <w:tcBorders>
              <w:bottom w:val="single" w:sz="4" w:space="0" w:color="auto"/>
            </w:tcBorders>
          </w:tcPr>
          <w:p w:rsidR="0001119B" w:rsidRPr="0001119B" w:rsidRDefault="0001119B" w:rsidP="0001119B">
            <w:pPr>
              <w:rPr>
                <w:rFonts w:ascii="Century" w:eastAsia="ＭＳ 明朝" w:hAnsi="Century" w:cs="Times New Roman"/>
                <w:sz w:val="18"/>
                <w:szCs w:val="18"/>
              </w:rPr>
            </w:pPr>
          </w:p>
        </w:tc>
        <w:tc>
          <w:tcPr>
            <w:tcW w:w="4678" w:type="dxa"/>
            <w:gridSpan w:val="4"/>
            <w:vMerge/>
            <w:tcBorders>
              <w:bottom w:val="single" w:sz="4" w:space="0" w:color="auto"/>
            </w:tcBorders>
          </w:tcPr>
          <w:p w:rsidR="0001119B" w:rsidRPr="0001119B" w:rsidRDefault="0001119B" w:rsidP="0001119B">
            <w:pPr>
              <w:rPr>
                <w:rFonts w:ascii="Century" w:eastAsia="ＭＳ 明朝" w:hAnsi="Century" w:cs="Times New Roman"/>
                <w:sz w:val="18"/>
                <w:szCs w:val="18"/>
              </w:rPr>
            </w:pPr>
          </w:p>
        </w:tc>
      </w:tr>
    </w:tbl>
    <w:p w:rsidR="0001119B" w:rsidRPr="0001119B" w:rsidRDefault="0001119B" w:rsidP="0001119B">
      <w:pPr>
        <w:rPr>
          <w:rFonts w:ascii="Century" w:eastAsia="ＭＳ 明朝" w:hAnsi="Century" w:cs="Times New Roman"/>
          <w:sz w:val="20"/>
          <w:szCs w:val="20"/>
        </w:rPr>
      </w:pPr>
      <w:r w:rsidRPr="0001119B">
        <w:rPr>
          <w:rFonts w:ascii="Century" w:eastAsia="ＭＳ 明朝" w:hAnsi="Century" w:cs="Times New Roman" w:hint="eastAsia"/>
          <w:sz w:val="20"/>
          <w:szCs w:val="20"/>
        </w:rPr>
        <w:t>備考　１．※印の欄には、記載しないこと。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２．６欄から８欄について、規則第４条に規定する緑地以外の環境施設以外の施設と重複する土地及び規則第３条に規定する建築物屋上等緑化施設はそれ以外の緑地と区別して記載すること。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３．法第</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項の規定による新設の届出の場合は、</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欄までのすべての欄</w:t>
      </w:r>
      <w:r w:rsidRPr="0001119B">
        <w:rPr>
          <w:rFonts w:ascii="Century" w:eastAsia="ＭＳ 明朝" w:hAnsi="Century" w:cs="Times New Roman" w:hint="eastAsia"/>
          <w:sz w:val="20"/>
          <w:szCs w:val="20"/>
        </w:rPr>
        <w:t>(</w:t>
      </w:r>
      <w:r w:rsidRPr="0001119B">
        <w:rPr>
          <w:rFonts w:ascii="Century" w:eastAsia="ＭＳ 明朝" w:hAnsi="Century" w:cs="Times New Roman" w:hint="eastAsia"/>
          <w:sz w:val="20"/>
          <w:szCs w:val="20"/>
        </w:rPr>
        <w:t>特定工場の設置の場所が工業団地に属しない場合は</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欄を、工業集合地特例の適用を受けようとしない場合は</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欄を除く。）に記載すること。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４．法第</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項又は一部改正法附則第</w:t>
      </w:r>
      <w:r w:rsidRPr="0001119B">
        <w:rPr>
          <w:rFonts w:ascii="Century" w:eastAsia="ＭＳ 明朝" w:hAnsi="Century" w:cs="Times New Roman" w:hint="eastAsia"/>
          <w:sz w:val="20"/>
          <w:szCs w:val="20"/>
        </w:rPr>
        <w:t>3</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項の規定による変更の届出の場合は、</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欄までのすべての欄（特定工場の設置の場所が工業団地に属しない場合は</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欄を、工業集合地特例の適用を受けようとしない場合は</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欄を除く。）に記載するとともに、</w:t>
      </w:r>
      <w:r w:rsidRPr="0001119B">
        <w:rPr>
          <w:rFonts w:ascii="Century" w:eastAsia="ＭＳ 明朝" w:hAnsi="Century" w:cs="Times New Roman" w:hint="eastAsia"/>
          <w:sz w:val="20"/>
          <w:szCs w:val="20"/>
        </w:rPr>
        <w:t>2</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欄まで及び</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欄までのうちの変更のある欄については、変更前及び変更後の内容を対照させること。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５．法第</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項の規定による変更の届出の場合は、</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欄及び</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欄に記載するとともに、</w:t>
      </w:r>
      <w:r w:rsidRPr="0001119B">
        <w:rPr>
          <w:rFonts w:ascii="Century" w:eastAsia="ＭＳ 明朝" w:hAnsi="Century" w:cs="Times New Roman" w:hint="eastAsia"/>
          <w:sz w:val="20"/>
          <w:szCs w:val="20"/>
        </w:rPr>
        <w:t>2</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欄まで及び</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変更のある欄については、変更前及び変更後の内容を対照させて記載すること。ただし、当該変更が指定地区の指定の際当該指定地区において設置されており又は新設のための工事がされている特定工場に係る変更で指定地区の指定の日以後最初に行われるものである場合は、</w:t>
      </w:r>
      <w:r w:rsidRPr="0001119B">
        <w:rPr>
          <w:rFonts w:ascii="Century" w:eastAsia="ＭＳ 明朝" w:hAnsi="Century" w:cs="Times New Roman" w:hint="eastAsia"/>
          <w:sz w:val="20"/>
          <w:szCs w:val="20"/>
        </w:rPr>
        <w:t>2</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欄まで及び</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欄までのうち変更のある欄について変更前及び変更後の内容を対照させて記載するとともに、</w:t>
      </w:r>
      <w:r w:rsidRPr="0001119B">
        <w:rPr>
          <w:rFonts w:ascii="Century" w:eastAsia="ＭＳ 明朝" w:hAnsi="Century" w:cs="Times New Roman" w:hint="eastAsia"/>
          <w:sz w:val="20"/>
          <w:szCs w:val="20"/>
        </w:rPr>
        <w:t>9</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欄までのうち変更のある欄以外のすべての欄に記載すること。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６．</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rsidR="00781BB8" w:rsidRPr="00894664" w:rsidRDefault="0001119B" w:rsidP="00894664">
      <w:pPr>
        <w:rPr>
          <w:rFonts w:ascii="Century" w:eastAsia="ＭＳ 明朝" w:hAnsi="Century" w:cs="Times New Roman"/>
          <w:sz w:val="18"/>
          <w:szCs w:val="18"/>
        </w:rPr>
      </w:pPr>
      <w:r w:rsidRPr="0001119B">
        <w:rPr>
          <w:rFonts w:ascii="Century" w:eastAsia="ＭＳ 明朝" w:hAnsi="Century" w:cs="Times New Roman" w:hint="eastAsia"/>
          <w:sz w:val="20"/>
          <w:szCs w:val="20"/>
        </w:rPr>
        <w:t xml:space="preserve">　　　７．届出書及び</w:t>
      </w:r>
      <w:r w:rsidR="007A3C4E">
        <w:rPr>
          <w:rFonts w:ascii="Century" w:eastAsia="ＭＳ 明朝" w:hAnsi="Century" w:cs="Times New Roman" w:hint="eastAsia"/>
          <w:sz w:val="20"/>
          <w:szCs w:val="20"/>
        </w:rPr>
        <w:t>別紙の用紙の大きさは、図面、表等やむを得ないものを除き、日本産業</w:t>
      </w:r>
      <w:r w:rsidRPr="0001119B">
        <w:rPr>
          <w:rFonts w:ascii="Century" w:eastAsia="ＭＳ 明朝" w:hAnsi="Century" w:cs="Times New Roman" w:hint="eastAsia"/>
          <w:sz w:val="20"/>
          <w:szCs w:val="20"/>
        </w:rPr>
        <w:t>規格</w:t>
      </w:r>
      <w:r w:rsidRPr="0001119B">
        <w:rPr>
          <w:rFonts w:ascii="Century" w:eastAsia="ＭＳ 明朝" w:hAnsi="Century" w:cs="Times New Roman" w:hint="eastAsia"/>
          <w:sz w:val="20"/>
          <w:szCs w:val="20"/>
        </w:rPr>
        <w:t>A4</w:t>
      </w:r>
      <w:r w:rsidRPr="0001119B">
        <w:rPr>
          <w:rFonts w:ascii="Century" w:eastAsia="ＭＳ 明朝" w:hAnsi="Century" w:cs="Times New Roman" w:hint="eastAsia"/>
          <w:sz w:val="20"/>
          <w:szCs w:val="20"/>
        </w:rPr>
        <w:t>とすること。</w:t>
      </w:r>
    </w:p>
    <w:sectPr w:rsidR="00781BB8" w:rsidRPr="00894664" w:rsidSect="0001119B">
      <w:headerReference w:type="default" r:id="rId6"/>
      <w:footerReference w:type="default" r:id="rId7"/>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DC7" w:rsidRDefault="00775DC7" w:rsidP="003C0825">
      <w:r>
        <w:separator/>
      </w:r>
    </w:p>
  </w:endnote>
  <w:endnote w:type="continuationSeparator" w:id="0">
    <w:p w:rsidR="00775DC7" w:rsidRDefault="00775DC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775DC7">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DC7" w:rsidRDefault="00775DC7" w:rsidP="003C0825">
      <w:r>
        <w:separator/>
      </w:r>
    </w:p>
  </w:footnote>
  <w:footnote w:type="continuationSeparator" w:id="0">
    <w:p w:rsidR="00775DC7" w:rsidRDefault="00775DC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775DC7">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9"/>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0643A4"/>
    <w:rsid w:val="00084065"/>
    <w:rsid w:val="00292209"/>
    <w:rsid w:val="00350777"/>
    <w:rsid w:val="003C0825"/>
    <w:rsid w:val="004F393A"/>
    <w:rsid w:val="00533488"/>
    <w:rsid w:val="00553CC8"/>
    <w:rsid w:val="00620104"/>
    <w:rsid w:val="00730EDA"/>
    <w:rsid w:val="00775DC7"/>
    <w:rsid w:val="00781BB8"/>
    <w:rsid w:val="007A3C4E"/>
    <w:rsid w:val="00894664"/>
    <w:rsid w:val="009D753B"/>
    <w:rsid w:val="00AF0ADE"/>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2021-02-08T06:17:00Z</dcterms:created>
  <dcterms:modified xsi:type="dcterms:W3CDTF">2021-02-08T06:17:00Z</dcterms:modified>
</cp:coreProperties>
</file>